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0cdcc01445f408d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d6c60b67a4ca498c95cb0276ee290ccc.psmdcp" Id="Rcc05ac1f30a44e15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Перелом нижней челюсти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S02.6 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КР472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(пересмотр каждые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E0F316F3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Ассоциация челюстно-лицевых хирургов 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/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